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普通高校2019年优秀运动员免试入学审批表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ascii="仿宋_GB2312" w:eastAsia="仿宋_GB2312"/>
          <w:b/>
          <w:color w:val="000000"/>
          <w:sz w:val="24"/>
        </w:rPr>
      </w:pPr>
    </w:p>
    <w:p>
      <w:pPr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40537E"/>
    <w:rsid w:val="008A44CA"/>
    <w:rsid w:val="008E53B5"/>
    <w:rsid w:val="009D30F9"/>
    <w:rsid w:val="00AB49DC"/>
    <w:rsid w:val="00B02B91"/>
    <w:rsid w:val="00C245A0"/>
    <w:rsid w:val="00C7280A"/>
    <w:rsid w:val="00CF0AE0"/>
    <w:rsid w:val="00E2090A"/>
    <w:rsid w:val="00EC569A"/>
    <w:rsid w:val="42D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uiPriority w:val="99"/>
  </w:style>
  <w:style w:type="character" w:customStyle="1" w:styleId="17">
    <w:name w:val="标题 Char"/>
    <w:basedOn w:val="8"/>
    <w:link w:val="7"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1158</Words>
  <Characters>6603</Characters>
  <Lines>55</Lines>
  <Paragraphs>15</Paragraphs>
  <TotalTime>95</TotalTime>
  <ScaleCrop>false</ScaleCrop>
  <LinksUpToDate>false</LinksUpToDate>
  <CharactersWithSpaces>7746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在路上</cp:lastModifiedBy>
  <cp:lastPrinted>2018-10-25T09:46:00Z</cp:lastPrinted>
  <dcterms:modified xsi:type="dcterms:W3CDTF">2018-11-02T01:39:54Z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